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E373D54B75641A3E65918800AF77A" ma:contentTypeVersion="20" ma:contentTypeDescription="Create a new document." ma:contentTypeScope="" ma:versionID="833c465debf4b4ab8e29656d74218469">
  <xsd:schema xmlns:xsd="http://www.w3.org/2001/XMLSchema" xmlns:xs="http://www.w3.org/2001/XMLSchema" xmlns:p="http://schemas.microsoft.com/office/2006/metadata/properties" xmlns:ns2="358c7e18-f8d5-4c25-a50a-30db1a53a992" xmlns:ns3="ffc08157-152e-4b19-9ffb-d46db99f428d" targetNamespace="http://schemas.microsoft.com/office/2006/metadata/properties" ma:root="true" ma:fieldsID="6dd0a0511a0c612995636d93c17c7abc" ns2:_="" ns3:_="">
    <xsd:import namespace="358c7e18-f8d5-4c25-a50a-30db1a53a992"/>
    <xsd:import namespace="ffc08157-152e-4b19-9ffb-d46db99f42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c7e18-f8d5-4c25-a50a-30db1a53a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08157-152e-4b19-9ffb-d46db99f42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bcf5bb-7880-4051-b805-3ac14adb518d}" ma:internalName="TaxCatchAll" ma:showField="CatchAllData" ma:web="ffc08157-152e-4b19-9ffb-d46db99f4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fc08157-152e-4b19-9ffb-d46db99f428d" xsi:nil="true"/>
    <lcf76f155ced4ddcb4097134ff3c332f xmlns="358c7e18-f8d5-4c25-a50a-30db1a53a992">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02F279-E741-4FC1-AF88-68154E5270EE}"/>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A366E111-A5A6-49DB-80FB-D8DF39FE1BCD}"/>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0x010100ECDE373D54B75641A3E65918800AF77A</vt:lpwstr>
  </property>
  <property fmtid="{D5CDD505-2E9C-101B-9397-08002B2CF9AE}" pid="3" name="_dlc_DocIdItemGuid">
    <vt:lpwstr>eeecedb6-f8db-414c-b17f-823b21ec754f</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146040900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